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CA6277">
        <w:rPr>
          <w:rFonts w:ascii="Times New Roman" w:hAnsi="Times New Roman"/>
          <w:sz w:val="24"/>
          <w:szCs w:val="24"/>
          <w:lang w:val="bg-BG"/>
        </w:rPr>
        <w:t>2</w:t>
      </w:r>
      <w:r w:rsidR="0083043A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CA6277">
        <w:rPr>
          <w:rFonts w:ascii="Times New Roman" w:hAnsi="Times New Roman"/>
          <w:sz w:val="24"/>
          <w:szCs w:val="24"/>
          <w:lang w:val="bg-BG"/>
        </w:rPr>
        <w:t>16.10</w:t>
      </w:r>
      <w:r>
        <w:rPr>
          <w:rFonts w:ascii="Times New Roman" w:hAnsi="Times New Roman"/>
          <w:sz w:val="24"/>
          <w:szCs w:val="24"/>
          <w:lang w:val="bg-BG"/>
        </w:rPr>
        <w:t>.2015</w:t>
      </w:r>
      <w:r w:rsidRPr="00834773">
        <w:rPr>
          <w:rFonts w:ascii="Times New Roman" w:hAnsi="Times New Roman"/>
          <w:sz w:val="24"/>
          <w:szCs w:val="24"/>
          <w:lang w:val="bg-BG"/>
        </w:rPr>
        <w:t>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CA6277">
        <w:rPr>
          <w:rFonts w:ascii="Times New Roman" w:hAnsi="Times New Roman"/>
          <w:sz w:val="24"/>
          <w:szCs w:val="24"/>
          <w:lang w:val="bg-BG"/>
        </w:rPr>
        <w:t>16</w:t>
      </w:r>
      <w:r>
        <w:rPr>
          <w:rFonts w:ascii="Times New Roman" w:hAnsi="Times New Roman"/>
          <w:sz w:val="24"/>
          <w:szCs w:val="24"/>
          <w:lang w:val="bg-BG"/>
        </w:rPr>
        <w:t xml:space="preserve">.09.2015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83043A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Pr="0083043A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83043A" w:rsidRPr="00314868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Мария Тодорова Тодорова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3043A" w:rsidRPr="00C0658E" w:rsidRDefault="00C0658E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</w:t>
      </w:r>
      <w:r w:rsidRPr="00C0658E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0658E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  <w:r w:rsidR="003001B5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DE5D6A" w:rsidRPr="00C0658E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658E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="003001B5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3001B5" w:rsidRPr="00314868" w:rsidRDefault="00DE5D6A" w:rsidP="00C0658E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Иван Любчев Иванов  </w:t>
      </w:r>
      <w:r w:rsid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658E">
        <w:rPr>
          <w:rFonts w:ascii="Times New Roman" w:hAnsi="Times New Roman"/>
          <w:sz w:val="24"/>
          <w:szCs w:val="24"/>
          <w:lang w:val="bg-BG"/>
        </w:rPr>
        <w:t xml:space="preserve">                             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CA6277" w:rsidRDefault="00CA6277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001B5" w:rsidRPr="00C0658E" w:rsidRDefault="00CA6277" w:rsidP="00C0658E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 w:rsidRPr="00CA6277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На заседанието не присъстваха:</w:t>
      </w:r>
      <w:r w:rsidRPr="00C0658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C0658E" w:rsidRPr="00C0658E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Красимир Нанев Коев , Емилия Христова Стефанова,</w:t>
      </w:r>
      <w:r w:rsidR="003001B5" w:rsidRPr="00C0658E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0658E" w:rsidRPr="00C0658E">
        <w:rPr>
          <w:rFonts w:ascii="Times New Roman" w:hAnsi="Times New Roman"/>
          <w:sz w:val="24"/>
          <w:szCs w:val="24"/>
          <w:lang w:val="bg-BG"/>
        </w:rPr>
        <w:t>Румяна Денчева Цветковам, Костадин Борисов Бандутов,</w:t>
      </w:r>
      <w:r w:rsidR="00C0658E" w:rsidRPr="00C0658E">
        <w:t xml:space="preserve"> </w:t>
      </w:r>
      <w:r w:rsidR="00C0658E" w:rsidRPr="00C0658E">
        <w:rPr>
          <w:rFonts w:ascii="Times New Roman" w:hAnsi="Times New Roman"/>
          <w:sz w:val="24"/>
          <w:szCs w:val="24"/>
          <w:lang w:val="bg-BG"/>
        </w:rPr>
        <w:t>Петя Куртева Прокопиева.</w:t>
      </w:r>
      <w:r w:rsidR="00C0658E" w:rsidRPr="00C0658E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C0658E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3001B5" w:rsidRPr="003001B5" w:rsidRDefault="003001B5" w:rsidP="00C065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83043A">
        <w:rPr>
          <w:rFonts w:ascii="Times New Roman" w:hAnsi="Times New Roman"/>
          <w:sz w:val="24"/>
          <w:szCs w:val="24"/>
          <w:lang w:val="bg-BG"/>
        </w:rPr>
        <w:t>Д.Илиева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0658E">
        <w:rPr>
          <w:rFonts w:ascii="Times New Roman" w:hAnsi="Times New Roman"/>
          <w:sz w:val="24"/>
          <w:szCs w:val="24"/>
          <w:lang w:val="bg-BG"/>
        </w:rPr>
        <w:t>12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C0658E">
        <w:rPr>
          <w:rFonts w:ascii="Times New Roman" w:hAnsi="Times New Roman"/>
          <w:sz w:val="24"/>
          <w:szCs w:val="24"/>
          <w:lang w:val="bg-BG"/>
        </w:rPr>
        <w:t>единодушно с 12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15180" w:rsidRPr="00A15180" w:rsidRDefault="00A15180" w:rsidP="00A15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15180">
        <w:rPr>
          <w:rFonts w:ascii="Times New Roman" w:hAnsi="Times New Roman"/>
          <w:sz w:val="24"/>
          <w:szCs w:val="24"/>
          <w:lang w:val="bg-BG"/>
        </w:rPr>
        <w:t>1.</w:t>
      </w:r>
      <w:r w:rsidRPr="00A15180">
        <w:rPr>
          <w:rFonts w:ascii="Times New Roman" w:hAnsi="Times New Roman"/>
          <w:sz w:val="24"/>
          <w:szCs w:val="24"/>
          <w:lang w:val="bg-BG"/>
        </w:rPr>
        <w:tab/>
        <w:t>Регистрация на допълващи застъпници на МК ”ЖИВОТ ЗА ВАРНА”.</w:t>
      </w:r>
    </w:p>
    <w:p w:rsidR="00A15180" w:rsidRPr="00A15180" w:rsidRDefault="00A15180" w:rsidP="00A15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15180">
        <w:rPr>
          <w:rFonts w:ascii="Times New Roman" w:hAnsi="Times New Roman"/>
          <w:sz w:val="24"/>
          <w:szCs w:val="24"/>
          <w:lang w:val="bg-BG"/>
        </w:rPr>
        <w:t>2.</w:t>
      </w:r>
      <w:r w:rsidRPr="00A15180">
        <w:rPr>
          <w:rFonts w:ascii="Times New Roman" w:hAnsi="Times New Roman"/>
          <w:sz w:val="24"/>
          <w:szCs w:val="24"/>
          <w:lang w:val="bg-BG"/>
        </w:rPr>
        <w:tab/>
        <w:t>Сигнал с вх. № 336/16.10.2015г.</w:t>
      </w:r>
    </w:p>
    <w:p w:rsidR="00A15180" w:rsidRPr="00A15180" w:rsidRDefault="00A15180" w:rsidP="00A15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15180">
        <w:rPr>
          <w:rFonts w:ascii="Times New Roman" w:hAnsi="Times New Roman"/>
          <w:sz w:val="24"/>
          <w:szCs w:val="24"/>
          <w:lang w:val="bg-BG"/>
        </w:rPr>
        <w:t>3.</w:t>
      </w:r>
      <w:r w:rsidRPr="00A15180">
        <w:rPr>
          <w:rFonts w:ascii="Times New Roman" w:hAnsi="Times New Roman"/>
          <w:sz w:val="24"/>
          <w:szCs w:val="24"/>
          <w:lang w:val="bg-BG"/>
        </w:rPr>
        <w:tab/>
        <w:t>Регистрация на застъпници на ПП ”СОЦИАЛДЕМОКРАТИЧЕСКА ПАРТИЯ /СДП/”.</w:t>
      </w:r>
    </w:p>
    <w:p w:rsidR="00A15180" w:rsidRPr="00A15180" w:rsidRDefault="00A15180" w:rsidP="00A15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15180">
        <w:rPr>
          <w:rFonts w:ascii="Times New Roman" w:hAnsi="Times New Roman"/>
          <w:sz w:val="24"/>
          <w:szCs w:val="24"/>
          <w:lang w:val="bg-BG"/>
        </w:rPr>
        <w:t>4.</w:t>
      </w:r>
      <w:r w:rsidRPr="00A15180">
        <w:rPr>
          <w:rFonts w:ascii="Times New Roman" w:hAnsi="Times New Roman"/>
          <w:sz w:val="24"/>
          <w:szCs w:val="24"/>
          <w:lang w:val="bg-BG"/>
        </w:rPr>
        <w:tab/>
        <w:t>Регистрация на допълващи застъпници на МК "ГРАЖДАНСКИ ЕКСПЕРТЕН ЦЕНТЪР".</w:t>
      </w:r>
    </w:p>
    <w:p w:rsidR="00A15180" w:rsidRPr="00A15180" w:rsidRDefault="00A15180" w:rsidP="00A15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15180">
        <w:rPr>
          <w:rFonts w:ascii="Times New Roman" w:hAnsi="Times New Roman"/>
          <w:sz w:val="24"/>
          <w:szCs w:val="24"/>
          <w:lang w:val="bg-BG"/>
        </w:rPr>
        <w:t>5.</w:t>
      </w:r>
      <w:r w:rsidRPr="00A15180">
        <w:rPr>
          <w:rFonts w:ascii="Times New Roman" w:hAnsi="Times New Roman"/>
          <w:sz w:val="24"/>
          <w:szCs w:val="24"/>
          <w:lang w:val="bg-BG"/>
        </w:rPr>
        <w:tab/>
        <w:t>Сигнал с вх. № 337/16.10.2015г.</w:t>
      </w:r>
    </w:p>
    <w:p w:rsidR="00A15180" w:rsidRPr="00A15180" w:rsidRDefault="00A15180" w:rsidP="00A151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15180">
        <w:rPr>
          <w:rFonts w:ascii="Times New Roman" w:hAnsi="Times New Roman"/>
          <w:sz w:val="24"/>
          <w:szCs w:val="24"/>
          <w:lang w:val="bg-BG"/>
        </w:rPr>
        <w:t>6.</w:t>
      </w:r>
      <w:r w:rsidRPr="00A15180">
        <w:rPr>
          <w:rFonts w:ascii="Times New Roman" w:hAnsi="Times New Roman"/>
          <w:sz w:val="24"/>
          <w:szCs w:val="24"/>
          <w:lang w:val="bg-BG"/>
        </w:rPr>
        <w:tab/>
        <w:t>Регистрация на застъпници на ПП „Земеделски съюз“Александър Стамболийски“.</w:t>
      </w:r>
    </w:p>
    <w:p w:rsidR="00DE5D6A" w:rsidRDefault="00DE5D6A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3001B5" w:rsidRDefault="003001B5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D6A">
        <w:rPr>
          <w:rFonts w:ascii="Times New Roman" w:hAnsi="Times New Roman" w:cs="Times New Roman"/>
        </w:rPr>
        <w:t xml:space="preserve">     </w:t>
      </w:r>
      <w:r w:rsidRPr="00DE5D6A">
        <w:rPr>
          <w:rFonts w:ascii="Times New Roman" w:hAnsi="Times New Roman" w:cs="Times New Roman"/>
          <w:lang w:val="bg-BG"/>
        </w:rPr>
        <w:t xml:space="preserve">         </w:t>
      </w:r>
      <w:proofErr w:type="spellStart"/>
      <w:proofErr w:type="gramStart"/>
      <w:r w:rsidRPr="00DE5D6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проект за решение.</w:t>
      </w:r>
      <w:proofErr w:type="gram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>ът за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подложи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и единодушно с 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="00C0658E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гласа </w:t>
      </w:r>
      <w:r w:rsidRPr="00DE5D6A">
        <w:rPr>
          <w:rFonts w:ascii="Times New Roman" w:hAnsi="Times New Roman" w:cs="Times New Roman"/>
          <w:sz w:val="24"/>
          <w:szCs w:val="24"/>
        </w:rPr>
        <w:t>„ЗА"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Pr="00DE5D6A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взе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Pr="00DE5D6A">
        <w:rPr>
          <w:rFonts w:ascii="Times New Roman" w:hAnsi="Times New Roman" w:cs="Times New Roman"/>
          <w:sz w:val="24"/>
          <w:szCs w:val="24"/>
        </w:rPr>
        <w:t>:</w:t>
      </w:r>
    </w:p>
    <w:p w:rsidR="00447B9B" w:rsidRPr="00A15180" w:rsidRDefault="00447B9B" w:rsidP="00A15180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15180">
        <w:rPr>
          <w:rFonts w:ascii="Times New Roman" w:hAnsi="Times New Roman" w:cs="Times New Roman"/>
          <w:b/>
          <w:sz w:val="24"/>
          <w:szCs w:val="24"/>
          <w:lang w:val="bg-BG"/>
        </w:rPr>
        <w:t>РЕШЕНИЕ № 265-МИ</w:t>
      </w:r>
    </w:p>
    <w:p w:rsidR="00447B9B" w:rsidRPr="00A15180" w:rsidRDefault="00447B9B" w:rsidP="00A15180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15180">
        <w:rPr>
          <w:rFonts w:ascii="Times New Roman" w:hAnsi="Times New Roman" w:cs="Times New Roman"/>
          <w:b/>
          <w:sz w:val="24"/>
          <w:szCs w:val="24"/>
          <w:lang w:val="bg-BG"/>
        </w:rPr>
        <w:t>Варна  16.10.2015г.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47B9B" w:rsidRPr="00447B9B" w:rsidRDefault="00447B9B" w:rsidP="00447B9B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B9B">
        <w:rPr>
          <w:rFonts w:ascii="Times New Roman" w:hAnsi="Times New Roman" w:cs="Times New Roman"/>
          <w:sz w:val="24"/>
          <w:szCs w:val="24"/>
          <w:lang w:val="bg-BG"/>
        </w:rPr>
        <w:t xml:space="preserve"> ОТНОСНО:  регистрация на застъпници на ПП ”ПАРТИЯ НА ЗЕЛЕНИТЕ” 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B9B">
        <w:rPr>
          <w:rFonts w:ascii="Times New Roman" w:hAnsi="Times New Roman" w:cs="Times New Roman"/>
          <w:sz w:val="24"/>
          <w:szCs w:val="24"/>
          <w:lang w:val="bg-BG"/>
        </w:rPr>
        <w:t>С вх. № 335/16.10.2015г.  в ОИК-Варна е постъпило заявление от ПП ”ПАРТИЯ НА ЗЕЛЕНИТЕ”  за 397 /триста деведесет и седем/броя застъпници на местната коалиция за участие в местни избори в Община Варна, насрочени на 25 октомври 2015 година.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B9B">
        <w:rPr>
          <w:rFonts w:ascii="Times New Roman" w:hAnsi="Times New Roman" w:cs="Times New Roman"/>
          <w:sz w:val="24"/>
          <w:szCs w:val="24"/>
          <w:lang w:val="bg-BG"/>
        </w:rPr>
        <w:t xml:space="preserve">След извършена проверка ОИК-Варна констатира, че за триста деведесет и един броя застъпници са изпълнени изискванията на чл.117 и 118 от ИК. 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B9B">
        <w:rPr>
          <w:rFonts w:ascii="Times New Roman" w:hAnsi="Times New Roman" w:cs="Times New Roman"/>
          <w:sz w:val="24"/>
          <w:szCs w:val="24"/>
          <w:lang w:val="bg-BG"/>
        </w:rPr>
        <w:t xml:space="preserve">Предвид изложеното и на основание чл.87 ал.1 т.18, вр. чл. 117, чл. 118, чл.122, ал. 1 от ИК и Решение № 2113-МИ/11.09.2015г. на ЦИК, ОИК-Варна 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B9B">
        <w:rPr>
          <w:rFonts w:ascii="Times New Roman" w:hAnsi="Times New Roman" w:cs="Times New Roman"/>
          <w:sz w:val="24"/>
          <w:szCs w:val="24"/>
          <w:lang w:val="bg-BG"/>
        </w:rPr>
        <w:t>Р Е Ш И: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B9B">
        <w:rPr>
          <w:rFonts w:ascii="Times New Roman" w:hAnsi="Times New Roman" w:cs="Times New Roman"/>
          <w:sz w:val="24"/>
          <w:szCs w:val="24"/>
          <w:lang w:val="bg-BG"/>
        </w:rPr>
        <w:t xml:space="preserve">1. РЕГИСТРИРА триста деведесет и един застъпници на ПП ”ПАРТИЯ НА ЗЕЛЕНИТЕ”, съгласно приложение към настоящото решение. 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B9B">
        <w:rPr>
          <w:rFonts w:ascii="Times New Roman" w:hAnsi="Times New Roman" w:cs="Times New Roman"/>
          <w:sz w:val="24"/>
          <w:szCs w:val="24"/>
          <w:lang w:val="bg-BG"/>
        </w:rPr>
        <w:t>2. ИЗДАВА удостоверения на регистрираните застъпници.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B9B">
        <w:rPr>
          <w:rFonts w:ascii="Times New Roman" w:hAnsi="Times New Roman" w:cs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ПП ”ПАРТИЯ НА ЗЕЛЕНИТЕ” в публичен регистър на застъпниците по кандидатски листи.</w:t>
      </w:r>
    </w:p>
    <w:p w:rsidR="00E2015C" w:rsidRDefault="00447B9B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7B9B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C0658E">
        <w:rPr>
          <w:rFonts w:ascii="Times New Roman" w:hAnsi="Times New Roman"/>
          <w:sz w:val="24"/>
          <w:szCs w:val="24"/>
          <w:lang w:val="bg-BG"/>
        </w:rPr>
        <w:t>12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447B9B" w:rsidRPr="00A15180" w:rsidRDefault="00447B9B" w:rsidP="00A1518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15180">
        <w:rPr>
          <w:rFonts w:ascii="Times New Roman" w:hAnsi="Times New Roman"/>
          <w:b/>
          <w:sz w:val="24"/>
          <w:szCs w:val="24"/>
          <w:lang w:val="bg-BG"/>
        </w:rPr>
        <w:t>РЕШЕНИЕ № 266-МИ</w:t>
      </w:r>
    </w:p>
    <w:p w:rsidR="00447B9B" w:rsidRPr="00A15180" w:rsidRDefault="00447B9B" w:rsidP="00A15180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15180">
        <w:rPr>
          <w:rFonts w:ascii="Times New Roman" w:hAnsi="Times New Roman"/>
          <w:b/>
          <w:sz w:val="24"/>
          <w:szCs w:val="24"/>
          <w:lang w:val="bg-BG"/>
        </w:rPr>
        <w:t>Варна  16.10.2015г.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допълващи застъпници на МК ”ЖИВОТ ЗА ВАРНА”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>С вх. № 344/16.10.2015г.  в ОИК-Варна е постъпило заявление от МК ”ЖИВОТ ЗА ВАРНА” за 184 /сто осемдесет и четири/броя допълващи застъпници на местната коалиция за участие в местни избори в Община Варна, насрочени на 25 октомври 2015 година.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 xml:space="preserve">След извършена проверка ОИК-Варна констатира, че за сто осемдесет и два броя допълващи застъпници са изпълнени изискванията на чл.117 и 118 от ИК. 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lastRenderedPageBreak/>
        <w:t xml:space="preserve">Предвид изложеното и на основание чл.87 ал.1 т.18, вр. чл. 117, чл. 118, чл.122, ал. 1 от ИК и Решение № 2113-МИ/11.09.2015г. на ЦИК, ОИК-Варна 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>Р Е Ш И: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 xml:space="preserve">1. РЕГИСТРИРА сто осемдесет и два допълващи застъпници на МК ”ЖИВОТ ЗА ВАРНА”, съгласно приложение към настоящото решение. 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>2. ИЗДАВА удостоверения на регистрираните застъпници.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МК ”ЖИВОТ ЗА ВАРНА” в публичен регистър на застъпниците по кандидатски листи.</w:t>
      </w:r>
    </w:p>
    <w:p w:rsidR="00447B9B" w:rsidRPr="00447B9B" w:rsidRDefault="00447B9B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трет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C0658E">
        <w:rPr>
          <w:rFonts w:ascii="Times New Roman" w:hAnsi="Times New Roman"/>
          <w:sz w:val="24"/>
          <w:szCs w:val="24"/>
          <w:lang w:val="bg-BG"/>
        </w:rPr>
        <w:t>12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447B9B" w:rsidRPr="00E06536" w:rsidRDefault="00447B9B" w:rsidP="00E06536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06536">
        <w:rPr>
          <w:rFonts w:ascii="Times New Roman" w:hAnsi="Times New Roman"/>
          <w:b/>
          <w:sz w:val="24"/>
          <w:szCs w:val="24"/>
          <w:lang w:val="bg-BG"/>
        </w:rPr>
        <w:t>РЕШЕНИЕ № 267-МИ</w:t>
      </w:r>
    </w:p>
    <w:p w:rsidR="00447B9B" w:rsidRPr="00E06536" w:rsidRDefault="00447B9B" w:rsidP="00E06536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06536">
        <w:rPr>
          <w:rFonts w:ascii="Times New Roman" w:hAnsi="Times New Roman"/>
          <w:b/>
          <w:sz w:val="24"/>
          <w:szCs w:val="24"/>
          <w:lang w:val="bg-BG"/>
        </w:rPr>
        <w:t>Варна 16.10.2015г.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>ОТНОСНО: сигнал с вх. № 336/16.10.2015г.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>С вх. № 336/16.10.2015г. в ОИК-Варна е получен сигнал от Л.Роев, представляващ МК“Реформатори и патриоти-решението за Варна“ за нарушение на заповед №3982/24.09.2015г. на кмета на община Варна за определните места за поставяне на плакати, обръщения и други агитационни материали по райони и кметства, отнасяща се до нарушение в района на територията на Спортно училище „Георги Бенковски“.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>След  извършена проверка по сигнала, ОИК-Варна с протокол установи следното: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 xml:space="preserve">       На металната оградата до входа на Спортно училище „ Георги Бенковски“ в  община Варна е поставен транспарант, където на светъл фон се съдържат следните надписи: „ ГРАЖДАНСКАТА ЛИСТА  НА ВАРНА“ , „ ПРОДЪЛЖАВАМЕ ЗАЕДНО“, „Добромир ДЖИКОВ № 31“ и МК“ГРАЖДАНСКИ ЕКСПЕРТЕН ЦЕНТЪР“. Транспарантът представлява агитационен материал, по смисъла на  Параграф 1, т. 17 ДР от ИК.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 xml:space="preserve">МК“ГРАЖДАНСКИ ЕКСПЕРТЕН ЦЕНТЪР“ е регистрирана в ОИК-Варна с решение № 47 / 12.09.2015г. Добромир Джиков е регистриран като кандидат за общински съветник с решение № 120 / 20.09.2015г. 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lastRenderedPageBreak/>
        <w:t>Съгласно заповед №3982/24.09.2015г. на кмета на община Варна са определни местата за поставяне на плакати, обръщения и други агитационни материали по райони и кметства. След извършена от ОИК-Варна проверка се установи, че всички гореописани места с агитационни материали не фигурират като определни места за агитация по смисъла на  заповед №3982/24.09.2015г. на кмета на община Варна.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 xml:space="preserve">Агитационният материал, представляващ предизборен транспарант, е поставен на нерегламентирано по смисъла на  заповед №3982/24.09.2015г. на кмета на община Варна място. 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>Отделно от това е забранено воденето на предизборна агитация пред непълнолетни и в държавни и общински учреждения.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>Предвид гореизложеното, ОИК Варна констатира нарушение на чл. 183, ал. 3 и чл.182,ал.1 от ИК.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 xml:space="preserve">На основание чл. 87, ал. 1, т.1 и т. 22 от ИК,  ОИК - Варна:                                      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 xml:space="preserve">  РЕШИ: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 xml:space="preserve">УСТАНОВЯВА нарушение на чл. 183, ал. 3 и чл.182,ал.1 от ИК от страна на МК“ГРАЖДАНСКИ ЕКСПЕРТЕН ЦЕНТЪР“. 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>УСТАНОВЯВА нарушение на чл. 183, ал. 3 и чл.182,ал.1 от ИК от страна на Добромир Джиков регистриран като кандидат за общински съветник от листата на МК“ГРАЖДАНСКИ ЕКСПЕРТЕН ЦЕНТЪР“.</w:t>
      </w:r>
    </w:p>
    <w:p w:rsidR="00447B9B" w:rsidRPr="00447B9B" w:rsidRDefault="00447B9B" w:rsidP="00447B9B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>ПОСТАНОВЯВА незабавно премахване на гореописания агитационен материал, представляващ транспарант на металната оградата до входа на Спортно училище „ Георги Бенковски“ в  община Варна.</w:t>
      </w:r>
    </w:p>
    <w:p w:rsidR="00447B9B" w:rsidRPr="00447B9B" w:rsidRDefault="00447B9B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47B9B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Default="0001692E" w:rsidP="0001692E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>та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="00C0658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12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447B9B" w:rsidRPr="00E06536" w:rsidRDefault="00447B9B" w:rsidP="00E06536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E06536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РЕШЕНИЕ № 268-МИ</w:t>
      </w:r>
    </w:p>
    <w:p w:rsidR="00447B9B" w:rsidRPr="00E06536" w:rsidRDefault="00447B9B" w:rsidP="00E06536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E06536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Варна  16.10.2015г.</w:t>
      </w:r>
    </w:p>
    <w:p w:rsidR="00447B9B" w:rsidRPr="00447B9B" w:rsidRDefault="00447B9B" w:rsidP="00447B9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47B9B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ОТНОСНО:  регистрация на застъпници на ПП ”СОЦИАЛДЕМОКРАТИЧЕСКА ПАРТИЯ /СДП/” </w:t>
      </w:r>
    </w:p>
    <w:p w:rsidR="00447B9B" w:rsidRPr="00447B9B" w:rsidRDefault="00447B9B" w:rsidP="00447B9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47B9B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С вх. № 346/16.10.2015г.  в ОИК-Варна е постъпило заявление от на ПП ”СОЦИАЛДЕМОКРАТИЧЕСКА ПАРТИЯ /СДП/” за 259 /двеста петдесет и девет/броя </w:t>
      </w:r>
      <w:r w:rsidRPr="00447B9B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lastRenderedPageBreak/>
        <w:t>застъпници на местната коалиция за участие в местни избори в Община Варна, насрочени на 25 октомври 2015 година.</w:t>
      </w:r>
    </w:p>
    <w:p w:rsidR="00447B9B" w:rsidRPr="00447B9B" w:rsidRDefault="00447B9B" w:rsidP="00447B9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47B9B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След извършена проверка ОИК-Варна констатира, че за двеста петдесет и двама броя застъпници са изпълнени изискванията на чл.117 и 118 от ИК. </w:t>
      </w:r>
    </w:p>
    <w:p w:rsidR="00447B9B" w:rsidRPr="00447B9B" w:rsidRDefault="00447B9B" w:rsidP="00447B9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47B9B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Предвид изложеното и на основание чл.87 ал.1 т.18, вр. чл. 117, чл. 118, чл.122, ал. 1 от ИК и Решение № 2113-МИ/11.09.2015г. на ЦИК, ОИК-Варна </w:t>
      </w:r>
    </w:p>
    <w:p w:rsidR="00447B9B" w:rsidRPr="00447B9B" w:rsidRDefault="00447B9B" w:rsidP="00447B9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47B9B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 Е Ш И:</w:t>
      </w:r>
    </w:p>
    <w:p w:rsidR="00447B9B" w:rsidRPr="00447B9B" w:rsidRDefault="00447B9B" w:rsidP="00447B9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47B9B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1. РЕГИСТРИРА двеста петдесет и двама застъпници на на ПП ”СОЦИАЛДЕМОКРАТИЧЕСКА ПАРТИЯ /СДП/”, съгласно приложение към настоящото решение. </w:t>
      </w:r>
    </w:p>
    <w:p w:rsidR="00447B9B" w:rsidRPr="00447B9B" w:rsidRDefault="00447B9B" w:rsidP="00447B9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47B9B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2. ИЗДАВА удостоверения на регистрираните застъпници.</w:t>
      </w:r>
    </w:p>
    <w:p w:rsidR="00447B9B" w:rsidRPr="00447B9B" w:rsidRDefault="00447B9B" w:rsidP="00447B9B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47B9B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3. ПУБЛИКУВА на интернет страницата на ОИК-Варна  регистрираните застъпници  на на ПП ”СОЦИАЛДЕМОКРАТИЧЕСКА ПАРТИЯ /СДП/” в публичен регистър на застъпниците по кандидатски листи.</w:t>
      </w:r>
    </w:p>
    <w:p w:rsidR="0001692E" w:rsidRPr="0001692E" w:rsidRDefault="00447B9B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447B9B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235776" w:rsidRDefault="0001692E" w:rsidP="00235776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пета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C34D4" w:rsidRPr="00E06536" w:rsidRDefault="0001692E" w:rsidP="00E06536">
      <w:pPr>
        <w:pStyle w:val="1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="00C0658E">
        <w:rPr>
          <w:rFonts w:ascii="Times New Roman" w:hAnsi="Times New Roman"/>
          <w:sz w:val="24"/>
          <w:szCs w:val="24"/>
          <w:lang w:val="bg-BG"/>
        </w:rPr>
        <w:t>12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0C34D4" w:rsidRPr="00E06536" w:rsidRDefault="000C34D4" w:rsidP="00E06536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06536">
        <w:rPr>
          <w:rFonts w:ascii="Times New Roman" w:hAnsi="Times New Roman"/>
          <w:b/>
          <w:sz w:val="24"/>
          <w:szCs w:val="24"/>
          <w:lang w:val="bg-BG"/>
        </w:rPr>
        <w:t>РЕШЕНИЕ № 269-МИ</w:t>
      </w:r>
    </w:p>
    <w:p w:rsidR="000C34D4" w:rsidRPr="00E06536" w:rsidRDefault="00E06536" w:rsidP="00E06536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Варна  16.10.2015г.</w:t>
      </w:r>
    </w:p>
    <w:p w:rsidR="000C34D4" w:rsidRPr="000C34D4" w:rsidRDefault="000C34D4" w:rsidP="000C34D4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допълващи застъпници на МК "ГРАЖДАНСКИ ЕКСПЕРТЕН ЦЕНТЪР"</w:t>
      </w:r>
    </w:p>
    <w:p w:rsidR="000C34D4" w:rsidRPr="000C34D4" w:rsidRDefault="000C34D4" w:rsidP="000C34D4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>С вх. № 348/16.10.2015г.  в ОИК-Варна е постъпило заявление от МК "ГРАЖДАНСКИ ЕКСПЕРТЕН ЦЕНТЪР" за 85 /осемдесет и пет/броя допълващи застъпници на местната коалиция за участие в местни избори в Община Варна, насрочени на 25 октомври 2015 година.</w:t>
      </w:r>
    </w:p>
    <w:p w:rsidR="000C34D4" w:rsidRPr="000C34D4" w:rsidRDefault="000C34D4" w:rsidP="000C34D4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>След извършена проверка ОИК-Варна констатира, че за осемдесет и четири броя допълващи застъпници са изпълнени изиск</w:t>
      </w:r>
      <w:r w:rsidR="00E06536"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0C34D4" w:rsidRPr="000C34D4" w:rsidRDefault="000C34D4" w:rsidP="000C34D4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2113-МИ/11</w:t>
      </w:r>
      <w:r w:rsidR="00E06536">
        <w:rPr>
          <w:rFonts w:ascii="Times New Roman" w:hAnsi="Times New Roman"/>
          <w:sz w:val="24"/>
          <w:szCs w:val="24"/>
          <w:lang w:val="bg-BG"/>
        </w:rPr>
        <w:t xml:space="preserve">.09.2015г. на ЦИК, ОИК-Варна </w:t>
      </w:r>
    </w:p>
    <w:p w:rsidR="000C34D4" w:rsidRPr="000C34D4" w:rsidRDefault="00E06536" w:rsidP="000C34D4">
      <w:pPr>
        <w:pStyle w:val="1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0C34D4" w:rsidRPr="000C34D4" w:rsidRDefault="000C34D4" w:rsidP="000C34D4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lastRenderedPageBreak/>
        <w:t>1. РЕГИСТРИРА осемдесет и четири допълващи застъпници на МК "ГРАЖДАНСКИ ЕКСПЕРТЕН ЦЕНТЪР", съгласно прил</w:t>
      </w:r>
      <w:r w:rsidR="00E06536">
        <w:rPr>
          <w:rFonts w:ascii="Times New Roman" w:hAnsi="Times New Roman"/>
          <w:sz w:val="24"/>
          <w:szCs w:val="24"/>
          <w:lang w:val="bg-BG"/>
        </w:rPr>
        <w:t xml:space="preserve">ожение към настоящото решение. </w:t>
      </w:r>
    </w:p>
    <w:p w:rsidR="000C34D4" w:rsidRPr="000C34D4" w:rsidRDefault="000C34D4" w:rsidP="000C34D4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>2. ИЗДАВА удостоверени</w:t>
      </w:r>
      <w:r w:rsidR="00E06536">
        <w:rPr>
          <w:rFonts w:ascii="Times New Roman" w:hAnsi="Times New Roman"/>
          <w:sz w:val="24"/>
          <w:szCs w:val="24"/>
          <w:lang w:val="bg-BG"/>
        </w:rPr>
        <w:t>я на регистрираните застъпници.</w:t>
      </w:r>
    </w:p>
    <w:p w:rsidR="000C34D4" w:rsidRPr="000C34D4" w:rsidRDefault="000C34D4" w:rsidP="000C34D4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МК "ГРАЖДАНСКИ ЕКСПЕРТЕН ЦЕНТЪР"в публичен регистър на зас</w:t>
      </w:r>
      <w:r w:rsidR="00E06536"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01692E" w:rsidRPr="0001692E" w:rsidRDefault="000C34D4" w:rsidP="00E06536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 xml:space="preserve">Решението подлежи на обжалване пред Централната избирателна комисия в срок до 3 дни от обявяването му, на </w:t>
      </w:r>
      <w:r w:rsidR="00E06536">
        <w:rPr>
          <w:rFonts w:ascii="Times New Roman" w:hAnsi="Times New Roman"/>
          <w:sz w:val="24"/>
          <w:szCs w:val="24"/>
          <w:lang w:val="bg-BG"/>
        </w:rPr>
        <w:t>основание чл. 88, ал. 1 от ИК.</w:t>
      </w:r>
    </w:p>
    <w:p w:rsidR="0001692E" w:rsidRPr="0001692E" w:rsidRDefault="0001692E" w:rsidP="0001692E">
      <w:pPr>
        <w:pStyle w:val="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>По точка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шеста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hAnsi="Times New Roman"/>
          <w:sz w:val="24"/>
          <w:szCs w:val="24"/>
        </w:rPr>
        <w:t>роект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>ът за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подложи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="00C0658E">
        <w:rPr>
          <w:rFonts w:ascii="Times New Roman" w:hAnsi="Times New Roman"/>
          <w:sz w:val="24"/>
          <w:szCs w:val="24"/>
          <w:lang w:val="bg-BG"/>
        </w:rPr>
        <w:t>12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01692E">
        <w:rPr>
          <w:rFonts w:ascii="Times New Roman" w:hAnsi="Times New Roman"/>
          <w:sz w:val="24"/>
          <w:szCs w:val="24"/>
        </w:rPr>
        <w:t>„ЗА"</w:t>
      </w:r>
      <w:r w:rsidRPr="0001692E">
        <w:rPr>
          <w:rFonts w:ascii="Times New Roman" w:hAnsi="Times New Roman"/>
          <w:sz w:val="24"/>
          <w:szCs w:val="24"/>
          <w:lang w:val="bg-BG"/>
        </w:rPr>
        <w:t>,</w:t>
      </w:r>
      <w:r w:rsidRPr="0001692E">
        <w:rPr>
          <w:rFonts w:ascii="Times New Roman" w:hAnsi="Times New Roman"/>
          <w:sz w:val="24"/>
          <w:szCs w:val="24"/>
        </w:rPr>
        <w:t xml:space="preserve"> </w:t>
      </w:r>
      <w:r w:rsidRPr="0001692E">
        <w:rPr>
          <w:rFonts w:ascii="Times New Roman" w:hAnsi="Times New Roman"/>
          <w:sz w:val="24"/>
          <w:szCs w:val="24"/>
          <w:lang w:val="bg-BG"/>
        </w:rPr>
        <w:t>ОИ</w:t>
      </w:r>
      <w:r w:rsidRPr="0001692E">
        <w:rPr>
          <w:rFonts w:ascii="Times New Roman" w:hAnsi="Times New Roman"/>
          <w:sz w:val="24"/>
          <w:szCs w:val="24"/>
        </w:rPr>
        <w:t>К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1692E">
        <w:rPr>
          <w:rFonts w:ascii="Times New Roman" w:hAnsi="Times New Roman"/>
          <w:sz w:val="24"/>
          <w:szCs w:val="24"/>
        </w:rPr>
        <w:t>-</w:t>
      </w:r>
      <w:r w:rsidRPr="0001692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Варна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взе</w:t>
      </w:r>
      <w:proofErr w:type="spellEnd"/>
      <w:r w:rsidRPr="000169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692E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01692E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hAnsi="Times New Roman"/>
          <w:sz w:val="24"/>
          <w:szCs w:val="24"/>
        </w:rPr>
        <w:t>:</w:t>
      </w:r>
    </w:p>
    <w:p w:rsidR="000C34D4" w:rsidRPr="00E06536" w:rsidRDefault="00E06536" w:rsidP="00E06536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06536">
        <w:rPr>
          <w:rFonts w:ascii="Times New Roman" w:hAnsi="Times New Roman"/>
          <w:b/>
          <w:sz w:val="24"/>
          <w:szCs w:val="24"/>
          <w:lang w:val="bg-BG"/>
        </w:rPr>
        <w:t>РЕШЕНИЕ № 270-МИ</w:t>
      </w:r>
    </w:p>
    <w:p w:rsidR="000C34D4" w:rsidRPr="00E06536" w:rsidRDefault="00E06536" w:rsidP="00E06536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Варна 16.10.2015г.</w:t>
      </w:r>
    </w:p>
    <w:p w:rsidR="000C34D4" w:rsidRPr="000C34D4" w:rsidRDefault="000C34D4" w:rsidP="000C34D4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 w:rsidR="00E06536">
        <w:rPr>
          <w:rFonts w:ascii="Times New Roman" w:hAnsi="Times New Roman"/>
          <w:sz w:val="24"/>
          <w:szCs w:val="24"/>
          <w:lang w:val="bg-BG"/>
        </w:rPr>
        <w:t>сигнал с вх. № 337/16.10.2015г.</w:t>
      </w:r>
    </w:p>
    <w:p w:rsidR="000C34D4" w:rsidRPr="000C34D4" w:rsidRDefault="000C34D4" w:rsidP="000C34D4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>С вх. № 337/16.10.2015г. в ОИК-Варна е получен сигнал от К.Димитрова за нарушение на правилата на предизборната агитация.</w:t>
      </w:r>
    </w:p>
    <w:p w:rsidR="000C34D4" w:rsidRPr="000C34D4" w:rsidRDefault="000C34D4" w:rsidP="000C34D4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>Твърди се, че в района на бул.“Цар Освободител“ № 111 на нерегламентирано място са поставени агитационни материали, предст</w:t>
      </w:r>
      <w:r w:rsidR="00E06536">
        <w:rPr>
          <w:rFonts w:ascii="Times New Roman" w:hAnsi="Times New Roman"/>
          <w:sz w:val="24"/>
          <w:szCs w:val="24"/>
          <w:lang w:val="bg-BG"/>
        </w:rPr>
        <w:t>авляващи „политическа реклама“.</w:t>
      </w:r>
    </w:p>
    <w:p w:rsidR="000C34D4" w:rsidRPr="000C34D4" w:rsidRDefault="000C34D4" w:rsidP="000C34D4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>След  извършена проверка по сигнала, ОИК-Варн</w:t>
      </w:r>
      <w:r w:rsidR="00E06536">
        <w:rPr>
          <w:rFonts w:ascii="Times New Roman" w:hAnsi="Times New Roman"/>
          <w:sz w:val="24"/>
          <w:szCs w:val="24"/>
          <w:lang w:val="bg-BG"/>
        </w:rPr>
        <w:t>а с протокол установи следното:</w:t>
      </w:r>
    </w:p>
    <w:p w:rsidR="000C34D4" w:rsidRPr="000C34D4" w:rsidRDefault="000C34D4" w:rsidP="000C34D4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>На фасадата на сграда на бул.“Цар Освободител“ № 111 – бивш бар „Мохито“ бе установено наличие на 4 броя винилови транспаранти. Съдържащи на бял фон следният надпис:</w:t>
      </w:r>
    </w:p>
    <w:p w:rsidR="000C34D4" w:rsidRPr="000C34D4" w:rsidRDefault="000C34D4" w:rsidP="000C34D4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>„За приятелство с Русия и Руските инвестиции във Варна, гласувай с бюлетина номер: 29“ и надпис „ Местна коалиция“ВАРНА“-АТАКА, ВЪЗРАЖДАНЕ,НОВА СИЛА.</w:t>
      </w:r>
    </w:p>
    <w:p w:rsidR="000C34D4" w:rsidRPr="000C34D4" w:rsidRDefault="000C34D4" w:rsidP="000C34D4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 xml:space="preserve">       Транспарантите представляват агитационни материали, по смисъла на  Параграф 1, т. 17 ДР от ИК.</w:t>
      </w:r>
    </w:p>
    <w:p w:rsidR="000C34D4" w:rsidRPr="000C34D4" w:rsidRDefault="000C34D4" w:rsidP="000C34D4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 xml:space="preserve">Съгласно чл.183,ал.2 от ИК, всеки агитационен материал трябва да съдържа информация, че купуването и продаването на гласове е престъпление. Цитираното изискване на закона не е спазено при изработването на гореописаните агитационни материали. </w:t>
      </w:r>
    </w:p>
    <w:p w:rsidR="000C34D4" w:rsidRPr="000C34D4" w:rsidRDefault="000C34D4" w:rsidP="000C34D4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lastRenderedPageBreak/>
        <w:t>МК ”ВАРНА-АТАКА,ВЪЗРАЖДАНЕ,НОВА СИЛА” е регистрирана за участие в местни избори, насрочени за 25 октомври 2015г. в Община Варна, с решения № 84,85,86,8</w:t>
      </w:r>
      <w:r w:rsidR="00E06536">
        <w:rPr>
          <w:rFonts w:ascii="Times New Roman" w:hAnsi="Times New Roman"/>
          <w:sz w:val="24"/>
          <w:szCs w:val="24"/>
          <w:lang w:val="bg-BG"/>
        </w:rPr>
        <w:t>7 от 14.09.2015г. на ОИК-Варна.</w:t>
      </w:r>
    </w:p>
    <w:p w:rsidR="000C34D4" w:rsidRPr="000C34D4" w:rsidRDefault="000C34D4" w:rsidP="000C34D4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>Предвид гореизложеното, ОИК Варна констатира нарушение на чл. 183, ал. 2 от ИК.</w:t>
      </w:r>
    </w:p>
    <w:p w:rsidR="000C34D4" w:rsidRPr="000C34D4" w:rsidRDefault="000C34D4" w:rsidP="000C34D4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>На основание чл. 87, ал. 1, т</w:t>
      </w:r>
      <w:r w:rsidR="00E06536">
        <w:rPr>
          <w:rFonts w:ascii="Times New Roman" w:hAnsi="Times New Roman"/>
          <w:sz w:val="24"/>
          <w:szCs w:val="24"/>
          <w:lang w:val="bg-BG"/>
        </w:rPr>
        <w:t>.1 и т. 22 от ИК,  ОИК - Варна:</w:t>
      </w:r>
    </w:p>
    <w:p w:rsidR="000C34D4" w:rsidRPr="000C34D4" w:rsidRDefault="00E06536" w:rsidP="000C34D4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РЕШИ:</w:t>
      </w:r>
    </w:p>
    <w:p w:rsidR="000C34D4" w:rsidRPr="000C34D4" w:rsidRDefault="000C34D4" w:rsidP="000C34D4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 xml:space="preserve">УСТАНОВЯВА нарушение на чл. 183, ал. 2 от ИК от страна на местна коалиция ”ВАРНА-АТАКА,ВЪЗРАЖДАНЕ,НОВА СИЛА” </w:t>
      </w:r>
    </w:p>
    <w:p w:rsidR="000C34D4" w:rsidRPr="000C34D4" w:rsidRDefault="000C34D4" w:rsidP="000C34D4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>ПОСТАНОВЯВА незабавно премахване на гореописаните агитационни материали, представляващи четири броя транспаранти на фасадата на сграда на бул.“Цар Освободител</w:t>
      </w:r>
      <w:r w:rsidR="00E06536">
        <w:rPr>
          <w:rFonts w:ascii="Times New Roman" w:hAnsi="Times New Roman"/>
          <w:sz w:val="24"/>
          <w:szCs w:val="24"/>
          <w:lang w:val="bg-BG"/>
        </w:rPr>
        <w:t>“ № 111  в  община Варна.</w:t>
      </w:r>
    </w:p>
    <w:p w:rsidR="0001692E" w:rsidRPr="0001692E" w:rsidRDefault="000C34D4" w:rsidP="0001692E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0C34D4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="00E06536">
        <w:rPr>
          <w:rFonts w:ascii="Times New Roman" w:hAnsi="Times New Roman"/>
          <w:sz w:val="24"/>
          <w:szCs w:val="24"/>
          <w:lang w:val="bg-BG"/>
        </w:rPr>
        <w:t xml:space="preserve"> основание чл. 88, ал. 1 от ИК.</w:t>
      </w:r>
    </w:p>
    <w:p w:rsidR="0001692E" w:rsidRP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01692E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 xml:space="preserve">По точка </w:t>
      </w:r>
      <w:r w:rsidR="00235776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седма</w:t>
      </w:r>
      <w:r w:rsidRPr="0001692E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 xml:space="preserve">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="00C0658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12</w:t>
      </w:r>
      <w:bookmarkStart w:id="0" w:name="_GoBack"/>
      <w:bookmarkEnd w:id="0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0C34D4" w:rsidRPr="00E06536" w:rsidRDefault="000C34D4" w:rsidP="00E06536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E06536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РЕШЕНИЕ № 271-МИ</w:t>
      </w:r>
    </w:p>
    <w:p w:rsidR="000C34D4" w:rsidRPr="00E06536" w:rsidRDefault="00E06536" w:rsidP="00E06536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E06536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Варна  16.10.2015г.</w:t>
      </w:r>
    </w:p>
    <w:p w:rsidR="000C34D4" w:rsidRPr="000C34D4" w:rsidRDefault="000C34D4" w:rsidP="000C34D4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C34D4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ОТНОСНО:  регистрация на застъпници на ПП „Земеделски съюз“Александър Стамболийски“</w:t>
      </w:r>
    </w:p>
    <w:p w:rsidR="000C34D4" w:rsidRPr="000C34D4" w:rsidRDefault="000C34D4" w:rsidP="000C34D4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C34D4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 вх. № 347/16.10.2015г.  в ОИК-Варна е постъпило заявление от ПП „Земеделски съюз“Александър Стамболийски“ за 274 /двеста седемдесет и четири/броя застъпници на местната коалиция за участие в местни избори в Община Варна, насроч</w:t>
      </w:r>
      <w:r w:rsidR="00E0653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ени на 25 октомври 2015 година.</w:t>
      </w:r>
    </w:p>
    <w:p w:rsidR="000C34D4" w:rsidRPr="000C34D4" w:rsidRDefault="000C34D4" w:rsidP="000C34D4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C34D4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След извършена проверка ОИК-Варна констатира, че за двеста седемдесет и един броя застъпници са изпълнени изиск</w:t>
      </w:r>
      <w:r w:rsidR="00E0653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ванията на чл.117 и 118 от ИК. </w:t>
      </w:r>
    </w:p>
    <w:p w:rsidR="000C34D4" w:rsidRPr="000C34D4" w:rsidRDefault="000C34D4" w:rsidP="000C34D4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C34D4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Предвид изложеното и на основание чл.87 ал.1 т.18, вр. чл. 117, чл. 118, чл.122, ал. 1 от ИК и Решение № 2113-МИ/11.09.2015г. на ЦИК, ОИК-Варна </w:t>
      </w:r>
    </w:p>
    <w:p w:rsidR="000C34D4" w:rsidRPr="000C34D4" w:rsidRDefault="000C34D4" w:rsidP="000C34D4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C34D4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</w:t>
      </w:r>
      <w:r w:rsidR="00E0653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Е Ш И:</w:t>
      </w:r>
    </w:p>
    <w:p w:rsidR="000C34D4" w:rsidRPr="000C34D4" w:rsidRDefault="000C34D4" w:rsidP="000C34D4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C34D4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1. РЕГИСТРИРА двеста седемдесет и един застъпници на ПП „Земеделски съюз“Александър Стамболийски“, съгласно приложение </w:t>
      </w:r>
      <w:r w:rsidR="00E0653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към настоящото решение. </w:t>
      </w:r>
    </w:p>
    <w:p w:rsidR="000C34D4" w:rsidRPr="000C34D4" w:rsidRDefault="000C34D4" w:rsidP="000C34D4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C34D4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lastRenderedPageBreak/>
        <w:t>2. ИЗДАВА удостоверени</w:t>
      </w:r>
      <w:r w:rsidR="00E0653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я на регистрираните застъпници.</w:t>
      </w:r>
    </w:p>
    <w:p w:rsidR="000C34D4" w:rsidRPr="000C34D4" w:rsidRDefault="000C34D4" w:rsidP="000C34D4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C34D4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3. ПУБЛИКУВА на интернет страницата на ОИК-Варна  регистрираните застъпници  на ПП „Земеделски съюз“Александър Стамболийски” в публичен регистър на застъпниците по кандидатски</w:t>
      </w:r>
      <w:r w:rsidR="00E0653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листи.</w:t>
      </w:r>
    </w:p>
    <w:p w:rsidR="003860DC" w:rsidRPr="00E06536" w:rsidRDefault="000C34D4" w:rsidP="00E06536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0C34D4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="00E06536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основание чл. 88, ал. 1 от ИК.</w:t>
      </w:r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ОИК-Варна бе закрито в 17:</w:t>
      </w:r>
      <w:r w:rsidRPr="004F1F8A">
        <w:rPr>
          <w:rFonts w:ascii="Times New Roman" w:hAnsi="Times New Roman"/>
          <w:sz w:val="24"/>
          <w:szCs w:val="24"/>
        </w:rPr>
        <w:t>30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E06536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F1F8A" w:rsidRPr="00E2015C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CF" w:rsidRDefault="003A08CF" w:rsidP="00DE5D6A">
      <w:pPr>
        <w:spacing w:after="0" w:line="240" w:lineRule="auto"/>
      </w:pPr>
      <w:r>
        <w:separator/>
      </w:r>
    </w:p>
  </w:endnote>
  <w:endnote w:type="continuationSeparator" w:id="0">
    <w:p w:rsidR="003A08CF" w:rsidRDefault="003A08CF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CF" w:rsidRDefault="003A08CF" w:rsidP="00DE5D6A">
      <w:pPr>
        <w:spacing w:after="0" w:line="240" w:lineRule="auto"/>
      </w:pPr>
      <w:r>
        <w:separator/>
      </w:r>
    </w:p>
  </w:footnote>
  <w:footnote w:type="continuationSeparator" w:id="0">
    <w:p w:rsidR="003A08CF" w:rsidRDefault="003A08CF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0C34D4"/>
    <w:rsid w:val="00152674"/>
    <w:rsid w:val="002229F5"/>
    <w:rsid w:val="00235776"/>
    <w:rsid w:val="00257641"/>
    <w:rsid w:val="003001B5"/>
    <w:rsid w:val="003860DC"/>
    <w:rsid w:val="003A08CF"/>
    <w:rsid w:val="00447B9B"/>
    <w:rsid w:val="00450E53"/>
    <w:rsid w:val="004F1F8A"/>
    <w:rsid w:val="0083043A"/>
    <w:rsid w:val="008E410A"/>
    <w:rsid w:val="00A15180"/>
    <w:rsid w:val="00A75913"/>
    <w:rsid w:val="00C0658E"/>
    <w:rsid w:val="00CA6277"/>
    <w:rsid w:val="00DE5D6A"/>
    <w:rsid w:val="00E021D5"/>
    <w:rsid w:val="00E06536"/>
    <w:rsid w:val="00E2015C"/>
    <w:rsid w:val="00E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2015-09-11T08:35:00Z</dcterms:created>
  <dcterms:modified xsi:type="dcterms:W3CDTF">2015-10-17T13:39:00Z</dcterms:modified>
</cp:coreProperties>
</file>